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87DE" w14:textId="366C4944" w:rsidR="00290D25" w:rsidRDefault="002B4D28" w:rsidP="002B4D28">
      <w:pPr>
        <w:pStyle w:val="NoSpacing"/>
        <w:jc w:val="center"/>
        <w:rPr>
          <w:b/>
          <w:bCs/>
          <w:i/>
          <w:iCs/>
          <w:sz w:val="72"/>
          <w:szCs w:val="72"/>
        </w:rPr>
      </w:pPr>
      <w:r w:rsidRPr="002B4D28">
        <w:rPr>
          <w:b/>
          <w:bCs/>
          <w:i/>
          <w:iCs/>
          <w:sz w:val="72"/>
          <w:szCs w:val="72"/>
        </w:rPr>
        <w:t>FISHING</w:t>
      </w:r>
      <w:r w:rsidR="00290D25" w:rsidRPr="002B4D28">
        <w:rPr>
          <w:b/>
          <w:bCs/>
          <w:i/>
          <w:iCs/>
          <w:sz w:val="72"/>
          <w:szCs w:val="72"/>
        </w:rPr>
        <w:t xml:space="preserve">  R</w:t>
      </w:r>
      <w:r w:rsidR="001B0F9A">
        <w:rPr>
          <w:b/>
          <w:bCs/>
          <w:i/>
          <w:iCs/>
          <w:sz w:val="72"/>
          <w:szCs w:val="72"/>
        </w:rPr>
        <w:t>OD</w:t>
      </w:r>
      <w:r w:rsidR="00290D25" w:rsidRPr="002B4D28">
        <w:rPr>
          <w:b/>
          <w:bCs/>
          <w:i/>
          <w:iCs/>
          <w:sz w:val="72"/>
          <w:szCs w:val="72"/>
        </w:rPr>
        <w:t xml:space="preserve">  RAFFLE</w:t>
      </w:r>
      <w:r w:rsidRPr="002B4D28">
        <w:rPr>
          <w:b/>
          <w:bCs/>
          <w:i/>
          <w:iCs/>
          <w:sz w:val="72"/>
          <w:szCs w:val="72"/>
        </w:rPr>
        <w:t xml:space="preserve">  202</w:t>
      </w:r>
      <w:r w:rsidR="00C9748F">
        <w:rPr>
          <w:b/>
          <w:bCs/>
          <w:i/>
          <w:iCs/>
          <w:sz w:val="72"/>
          <w:szCs w:val="72"/>
        </w:rPr>
        <w:t>4</w:t>
      </w:r>
    </w:p>
    <w:p w14:paraId="16D8C8F5" w14:textId="3BF4E2C1" w:rsidR="00AB1EB1" w:rsidRDefault="00AB1EB1" w:rsidP="002B4D28">
      <w:pPr>
        <w:pStyle w:val="NoSpacing"/>
        <w:jc w:val="center"/>
        <w:rPr>
          <w:b/>
          <w:bCs/>
          <w:i/>
          <w:iCs/>
          <w:sz w:val="24"/>
          <w:szCs w:val="24"/>
        </w:rPr>
      </w:pPr>
    </w:p>
    <w:p w14:paraId="34439799" w14:textId="77777777" w:rsidR="00C9748F" w:rsidRDefault="00C9748F" w:rsidP="00C9748F">
      <w:pPr>
        <w:pStyle w:val="NoSpacing"/>
        <w:rPr>
          <w:b/>
          <w:bCs/>
          <w:i/>
          <w:iCs/>
          <w:sz w:val="24"/>
          <w:szCs w:val="24"/>
        </w:rPr>
      </w:pPr>
    </w:p>
    <w:p w14:paraId="129F1560" w14:textId="6E88DC44" w:rsidR="00290D25" w:rsidRPr="00C9748F" w:rsidRDefault="002B4D28" w:rsidP="00C9748F">
      <w:pPr>
        <w:pStyle w:val="NoSpacing"/>
        <w:jc w:val="center"/>
        <w:rPr>
          <w:b/>
          <w:bCs/>
          <w:i/>
          <w:iCs/>
          <w:sz w:val="72"/>
          <w:szCs w:val="72"/>
        </w:rPr>
      </w:pPr>
      <w:r w:rsidRPr="00C9748F">
        <w:rPr>
          <w:b/>
          <w:bCs/>
          <w:i/>
          <w:iCs/>
          <w:sz w:val="72"/>
          <w:szCs w:val="72"/>
        </w:rPr>
        <w:t>"</w:t>
      </w:r>
      <w:r w:rsidR="00C9748F" w:rsidRPr="00C9748F">
        <w:rPr>
          <w:b/>
          <w:bCs/>
          <w:i/>
          <w:iCs/>
          <w:sz w:val="72"/>
          <w:szCs w:val="72"/>
        </w:rPr>
        <w:t>Tsunami Air</w:t>
      </w:r>
      <w:r w:rsidR="00C9748F">
        <w:rPr>
          <w:b/>
          <w:bCs/>
          <w:i/>
          <w:iCs/>
          <w:sz w:val="72"/>
          <w:szCs w:val="72"/>
        </w:rPr>
        <w:t>w</w:t>
      </w:r>
      <w:r w:rsidR="00C9748F" w:rsidRPr="00C9748F">
        <w:rPr>
          <w:b/>
          <w:bCs/>
          <w:i/>
          <w:iCs/>
          <w:sz w:val="72"/>
          <w:szCs w:val="72"/>
        </w:rPr>
        <w:t xml:space="preserve">ave Elite </w:t>
      </w:r>
      <w:r w:rsidR="00C9748F">
        <w:rPr>
          <w:b/>
          <w:bCs/>
          <w:i/>
          <w:iCs/>
          <w:sz w:val="72"/>
          <w:szCs w:val="72"/>
        </w:rPr>
        <w:t xml:space="preserve">Light </w:t>
      </w:r>
      <w:r w:rsidR="00C9748F" w:rsidRPr="00C9748F">
        <w:rPr>
          <w:b/>
          <w:bCs/>
          <w:i/>
          <w:iCs/>
          <w:sz w:val="72"/>
          <w:szCs w:val="72"/>
        </w:rPr>
        <w:t xml:space="preserve">Surf </w:t>
      </w:r>
      <w:r w:rsidR="0039401A">
        <w:rPr>
          <w:b/>
          <w:bCs/>
          <w:i/>
          <w:iCs/>
          <w:sz w:val="72"/>
          <w:szCs w:val="72"/>
        </w:rPr>
        <w:t xml:space="preserve">Spinning </w:t>
      </w:r>
      <w:r w:rsidR="00C9748F" w:rsidRPr="00C9748F">
        <w:rPr>
          <w:b/>
          <w:bCs/>
          <w:i/>
          <w:iCs/>
          <w:sz w:val="72"/>
          <w:szCs w:val="72"/>
        </w:rPr>
        <w:t>Rod"</w:t>
      </w:r>
    </w:p>
    <w:p w14:paraId="0BA9E7C1" w14:textId="063B5545" w:rsidR="00290D25" w:rsidRDefault="00290D25" w:rsidP="00AB1EB1">
      <w:pPr>
        <w:jc w:val="center"/>
        <w:rPr>
          <w:noProof/>
        </w:rPr>
      </w:pPr>
      <w:r>
        <w:rPr>
          <w:noProof/>
        </w:rPr>
        <w:drawing>
          <wp:inline distT="0" distB="0" distL="0" distR="0" wp14:anchorId="5F74876C" wp14:editId="122373CC">
            <wp:extent cx="2545731" cy="169715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5731" cy="1697154"/>
                    </a:xfrm>
                    <a:prstGeom prst="rect">
                      <a:avLst/>
                    </a:prstGeom>
                  </pic:spPr>
                </pic:pic>
              </a:graphicData>
            </a:graphic>
          </wp:inline>
        </w:drawing>
      </w:r>
    </w:p>
    <w:p w14:paraId="277993AC" w14:textId="77777777" w:rsidR="00597CFB" w:rsidRDefault="00597CFB" w:rsidP="00C53E20">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 TSAWESS-802LT, is a 2-piece (70/30 split), 8’0” rod, d</w:t>
      </w:r>
      <w:r w:rsidR="00C9748F">
        <w:rPr>
          <w:rFonts w:ascii="Arial" w:hAnsi="Arial" w:cs="Arial"/>
          <w:color w:val="222222"/>
          <w:sz w:val="21"/>
          <w:szCs w:val="21"/>
          <w:shd w:val="clear" w:color="auto" w:fill="FFFFFF"/>
        </w:rPr>
        <w:t>esigned for light tackle applications all along the coast</w:t>
      </w:r>
      <w:r>
        <w:rPr>
          <w:rFonts w:ascii="Arial" w:hAnsi="Arial" w:cs="Arial"/>
          <w:color w:val="222222"/>
          <w:sz w:val="21"/>
          <w:szCs w:val="21"/>
          <w:shd w:val="clear" w:color="auto" w:fill="FFFFFF"/>
        </w:rPr>
        <w:t>.</w:t>
      </w:r>
      <w:r w:rsidR="00C9748F">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w:t>
      </w:r>
      <w:r w:rsidR="00C9748F">
        <w:rPr>
          <w:rFonts w:ascii="Arial" w:hAnsi="Arial" w:cs="Arial"/>
          <w:color w:val="222222"/>
          <w:sz w:val="21"/>
          <w:szCs w:val="21"/>
          <w:shd w:val="clear" w:color="auto" w:fill="FFFFFF"/>
        </w:rPr>
        <w:t xml:space="preserve">he Tsunami Airwave Elite Light Surf Spinning Rods are perfectly suited for </w:t>
      </w:r>
      <w:r w:rsidR="00C9748F">
        <w:rPr>
          <w:rFonts w:ascii="Arial" w:hAnsi="Arial" w:cs="Arial"/>
          <w:color w:val="222222"/>
          <w:sz w:val="21"/>
          <w:szCs w:val="21"/>
          <w:shd w:val="clear" w:color="auto" w:fill="FFFFFF"/>
        </w:rPr>
        <w:t>land-based</w:t>
      </w:r>
      <w:r w:rsidR="00C9748F">
        <w:rPr>
          <w:rFonts w:ascii="Arial" w:hAnsi="Arial" w:cs="Arial"/>
          <w:color w:val="222222"/>
          <w:sz w:val="21"/>
          <w:szCs w:val="21"/>
          <w:shd w:val="clear" w:color="auto" w:fill="FFFFFF"/>
        </w:rPr>
        <w:t xml:space="preserve"> anglers fishing from sod banks, jetties, beaches, and more. These super light and comfortable to fish surf rods provide excellent performance with lighter line and lure techniques commonly used in backwater environments. Anglers will find them perfect for things like jigging for fluke with bucktails and soft plastics, fishing smaller </w:t>
      </w:r>
      <w:r w:rsidR="00C9748F">
        <w:rPr>
          <w:rFonts w:ascii="Arial" w:hAnsi="Arial" w:cs="Arial"/>
          <w:color w:val="222222"/>
          <w:sz w:val="21"/>
          <w:szCs w:val="21"/>
          <w:shd w:val="clear" w:color="auto" w:fill="FFFFFF"/>
        </w:rPr>
        <w:t>top waters</w:t>
      </w:r>
      <w:r w:rsidR="00C9748F">
        <w:rPr>
          <w:rFonts w:ascii="Arial" w:hAnsi="Arial" w:cs="Arial"/>
          <w:color w:val="222222"/>
          <w:sz w:val="21"/>
          <w:szCs w:val="21"/>
          <w:shd w:val="clear" w:color="auto" w:fill="FFFFFF"/>
        </w:rPr>
        <w:t xml:space="preserve"> for schoolie stripers, and plenty of other techniques for mid-sized inshore species. </w:t>
      </w:r>
    </w:p>
    <w:p w14:paraId="2D42DB0F" w14:textId="49BE601A" w:rsidR="00AB1EB1" w:rsidRDefault="00C9748F" w:rsidP="00C53E2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Airwave Elite Light series is built on high-fiber graphite blanks with impressive fighting power despite their light weight and limber actions. The high-pressure production methods increase blank density, making them ultra-sensitive for picking up on lighter bites. </w:t>
      </w:r>
    </w:p>
    <w:p w14:paraId="72DA7F36" w14:textId="55044975" w:rsidR="00C53E20" w:rsidRDefault="00C53E20" w:rsidP="00C53E20">
      <w:pPr>
        <w:rPr>
          <w:noProof/>
        </w:rPr>
      </w:pPr>
      <w:r>
        <w:rPr>
          <w:rFonts w:ascii="Arial" w:hAnsi="Arial" w:cs="Arial"/>
          <w:color w:val="222222"/>
          <w:sz w:val="21"/>
          <w:szCs w:val="21"/>
          <w:shd w:val="clear" w:color="auto" w:fill="FFFFFF"/>
        </w:rPr>
        <w:t xml:space="preserve">This rod matches perfectly with spinning reels like the Daiwa BG3000 or </w:t>
      </w:r>
      <w:r w:rsidR="00576665">
        <w:rPr>
          <w:rFonts w:ascii="Arial" w:hAnsi="Arial" w:cs="Arial"/>
          <w:color w:val="222222"/>
          <w:sz w:val="21"/>
          <w:szCs w:val="21"/>
          <w:shd w:val="clear" w:color="auto" w:fill="FFFFFF"/>
        </w:rPr>
        <w:t>t</w:t>
      </w:r>
      <w:r>
        <w:rPr>
          <w:rFonts w:ascii="Arial" w:hAnsi="Arial" w:cs="Arial"/>
          <w:color w:val="222222"/>
          <w:sz w:val="21"/>
          <w:szCs w:val="21"/>
          <w:shd w:val="clear" w:color="auto" w:fill="FFFFFF"/>
        </w:rPr>
        <w:t>he BG</w:t>
      </w:r>
      <w:r w:rsidR="00597CFB">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MQ3000.</w:t>
      </w:r>
    </w:p>
    <w:p w14:paraId="175B8A92" w14:textId="77777777" w:rsidR="005113F1" w:rsidRPr="005113F1" w:rsidRDefault="005113F1" w:rsidP="00C53E20">
      <w:pPr>
        <w:rPr>
          <w:noProof/>
        </w:rPr>
      </w:pPr>
    </w:p>
    <w:p w14:paraId="1740BADE" w14:textId="1BF24ABF" w:rsidR="00290D25" w:rsidRPr="00290D25" w:rsidRDefault="00290D25" w:rsidP="00290D25">
      <w:pPr>
        <w:jc w:val="center"/>
        <w:rPr>
          <w:b/>
          <w:bCs/>
          <w:sz w:val="72"/>
          <w:szCs w:val="72"/>
        </w:rPr>
      </w:pPr>
      <w:r w:rsidRPr="00290D25">
        <w:rPr>
          <w:b/>
          <w:bCs/>
          <w:sz w:val="72"/>
          <w:szCs w:val="72"/>
        </w:rPr>
        <w:t>$10.00</w:t>
      </w:r>
      <w:r w:rsidR="00F31042">
        <w:rPr>
          <w:b/>
          <w:bCs/>
          <w:sz w:val="72"/>
          <w:szCs w:val="72"/>
        </w:rPr>
        <w:t xml:space="preserve"> </w:t>
      </w:r>
      <w:r w:rsidRPr="00290D25">
        <w:rPr>
          <w:b/>
          <w:bCs/>
          <w:sz w:val="72"/>
          <w:szCs w:val="72"/>
        </w:rPr>
        <w:t>/</w:t>
      </w:r>
      <w:r w:rsidR="00F31042">
        <w:rPr>
          <w:b/>
          <w:bCs/>
          <w:sz w:val="72"/>
          <w:szCs w:val="72"/>
        </w:rPr>
        <w:t xml:space="preserve"> </w:t>
      </w:r>
      <w:r w:rsidRPr="00290D25">
        <w:rPr>
          <w:b/>
          <w:bCs/>
          <w:sz w:val="72"/>
          <w:szCs w:val="72"/>
        </w:rPr>
        <w:t>TICKET</w:t>
      </w:r>
    </w:p>
    <w:p w14:paraId="54532FE4" w14:textId="77777777" w:rsidR="004C4C2C" w:rsidRPr="00C53E20" w:rsidRDefault="004C4C2C" w:rsidP="00156AC8">
      <w:pPr>
        <w:jc w:val="center"/>
        <w:rPr>
          <w:sz w:val="16"/>
          <w:szCs w:val="16"/>
        </w:rPr>
      </w:pPr>
    </w:p>
    <w:p w14:paraId="01200225" w14:textId="27146429" w:rsidR="00156AC8" w:rsidRPr="00156AC8" w:rsidRDefault="00290D25" w:rsidP="00156AC8">
      <w:pPr>
        <w:jc w:val="center"/>
        <w:rPr>
          <w:b/>
          <w:bCs/>
          <w:sz w:val="32"/>
          <w:szCs w:val="32"/>
        </w:rPr>
      </w:pPr>
      <w:r w:rsidRPr="00156AC8">
        <w:rPr>
          <w:b/>
          <w:bCs/>
          <w:sz w:val="32"/>
          <w:szCs w:val="32"/>
        </w:rPr>
        <w:t xml:space="preserve">Raffle will begin at </w:t>
      </w:r>
      <w:r w:rsidR="001B0F9A">
        <w:rPr>
          <w:b/>
          <w:bCs/>
          <w:sz w:val="32"/>
          <w:szCs w:val="32"/>
        </w:rPr>
        <w:t>March</w:t>
      </w:r>
      <w:r w:rsidRPr="00156AC8">
        <w:rPr>
          <w:b/>
          <w:bCs/>
          <w:sz w:val="32"/>
          <w:szCs w:val="32"/>
        </w:rPr>
        <w:t xml:space="preserve"> Meeting..!!</w:t>
      </w:r>
    </w:p>
    <w:p w14:paraId="6F1D3BAB" w14:textId="2CBEDAC5" w:rsidR="00290D25" w:rsidRPr="00156AC8" w:rsidRDefault="00290D25" w:rsidP="00156AC8">
      <w:pPr>
        <w:jc w:val="center"/>
        <w:rPr>
          <w:b/>
          <w:bCs/>
          <w:sz w:val="32"/>
          <w:szCs w:val="32"/>
        </w:rPr>
      </w:pPr>
      <w:r w:rsidRPr="00156AC8">
        <w:rPr>
          <w:b/>
          <w:bCs/>
          <w:sz w:val="32"/>
          <w:szCs w:val="32"/>
        </w:rPr>
        <w:t>Ticket to be drawn at</w:t>
      </w:r>
      <w:r w:rsidR="00C53E20">
        <w:rPr>
          <w:b/>
          <w:bCs/>
          <w:sz w:val="32"/>
          <w:szCs w:val="32"/>
        </w:rPr>
        <w:t xml:space="preserve"> September</w:t>
      </w:r>
      <w:r w:rsidRPr="00156AC8">
        <w:rPr>
          <w:b/>
          <w:bCs/>
          <w:sz w:val="32"/>
          <w:szCs w:val="32"/>
        </w:rPr>
        <w:t xml:space="preserve"> Meeting..!!</w:t>
      </w:r>
    </w:p>
    <w:sectPr w:rsidR="00290D25" w:rsidRPr="00156A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3A3F" w14:textId="77777777" w:rsidR="00495A04" w:rsidRDefault="00495A04" w:rsidP="002B4D28">
      <w:pPr>
        <w:spacing w:after="0" w:line="240" w:lineRule="auto"/>
      </w:pPr>
      <w:r>
        <w:separator/>
      </w:r>
    </w:p>
  </w:endnote>
  <w:endnote w:type="continuationSeparator" w:id="0">
    <w:p w14:paraId="1B68C929" w14:textId="77777777" w:rsidR="00495A04" w:rsidRDefault="00495A04" w:rsidP="002B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18B4" w14:textId="77777777" w:rsidR="00495A04" w:rsidRDefault="00495A04" w:rsidP="002B4D28">
      <w:pPr>
        <w:spacing w:after="0" w:line="240" w:lineRule="auto"/>
      </w:pPr>
      <w:r>
        <w:separator/>
      </w:r>
    </w:p>
  </w:footnote>
  <w:footnote w:type="continuationSeparator" w:id="0">
    <w:p w14:paraId="7348DD71" w14:textId="77777777" w:rsidR="00495A04" w:rsidRDefault="00495A04" w:rsidP="002B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C6F" w14:textId="6AE3FE0A" w:rsidR="002B4D28" w:rsidRPr="00F81827" w:rsidRDefault="002B4D28" w:rsidP="002B4D28">
    <w:pPr>
      <w:pStyle w:val="Header"/>
      <w:jc w:val="center"/>
      <w:rPr>
        <w:b/>
        <w:bCs/>
        <w:sz w:val="76"/>
        <w:szCs w:val="76"/>
      </w:rPr>
    </w:pPr>
    <w:r w:rsidRPr="00F81827">
      <w:rPr>
        <w:b/>
        <w:bCs/>
        <w:sz w:val="76"/>
        <w:szCs w:val="76"/>
      </w:rPr>
      <w:t>MANASQUAN  FISHING  CLUB</w:t>
    </w:r>
  </w:p>
  <w:p w14:paraId="327B15A5" w14:textId="77777777" w:rsidR="002B4D28" w:rsidRDefault="002B4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76"/>
    <w:rsid w:val="00083B80"/>
    <w:rsid w:val="00156AC8"/>
    <w:rsid w:val="001B0F9A"/>
    <w:rsid w:val="001C5976"/>
    <w:rsid w:val="00270458"/>
    <w:rsid w:val="00290D25"/>
    <w:rsid w:val="002B4D28"/>
    <w:rsid w:val="003603B3"/>
    <w:rsid w:val="00361176"/>
    <w:rsid w:val="0039401A"/>
    <w:rsid w:val="00480BBD"/>
    <w:rsid w:val="00495629"/>
    <w:rsid w:val="00495A04"/>
    <w:rsid w:val="004A16E9"/>
    <w:rsid w:val="004C280D"/>
    <w:rsid w:val="004C4C2C"/>
    <w:rsid w:val="004E389D"/>
    <w:rsid w:val="005113F1"/>
    <w:rsid w:val="00511E8F"/>
    <w:rsid w:val="00517E28"/>
    <w:rsid w:val="00527F68"/>
    <w:rsid w:val="00576665"/>
    <w:rsid w:val="00597CFB"/>
    <w:rsid w:val="008D4D2A"/>
    <w:rsid w:val="009D79B2"/>
    <w:rsid w:val="00A233EE"/>
    <w:rsid w:val="00AB1EB1"/>
    <w:rsid w:val="00B75068"/>
    <w:rsid w:val="00C53E20"/>
    <w:rsid w:val="00C9748F"/>
    <w:rsid w:val="00DE0C49"/>
    <w:rsid w:val="00F31042"/>
    <w:rsid w:val="00F62724"/>
    <w:rsid w:val="00F8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BF3"/>
  <w15:chartTrackingRefBased/>
  <w15:docId w15:val="{65E25053-5B5F-4F5D-8AA3-F97798E0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D28"/>
    <w:pPr>
      <w:spacing w:after="0" w:line="240" w:lineRule="auto"/>
    </w:pPr>
  </w:style>
  <w:style w:type="paragraph" w:styleId="Header">
    <w:name w:val="header"/>
    <w:basedOn w:val="Normal"/>
    <w:link w:val="HeaderChar"/>
    <w:uiPriority w:val="99"/>
    <w:unhideWhenUsed/>
    <w:rsid w:val="002B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28"/>
  </w:style>
  <w:style w:type="paragraph" w:styleId="Footer">
    <w:name w:val="footer"/>
    <w:basedOn w:val="Normal"/>
    <w:link w:val="FooterChar"/>
    <w:uiPriority w:val="99"/>
    <w:unhideWhenUsed/>
    <w:rsid w:val="002B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26</cp:revision>
  <cp:lastPrinted>2024-02-05T02:51:00Z</cp:lastPrinted>
  <dcterms:created xsi:type="dcterms:W3CDTF">2019-06-23T21:40:00Z</dcterms:created>
  <dcterms:modified xsi:type="dcterms:W3CDTF">2024-02-05T02:52:00Z</dcterms:modified>
</cp:coreProperties>
</file>